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CD" w:rsidRDefault="005820A5" w:rsidP="005D7AC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-62230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ACD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5D7ACD" w:rsidRDefault="005D7ACD" w:rsidP="005D7ACD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ORGANIZZA </w:t>
      </w:r>
    </w:p>
    <w:p w:rsidR="005D7ACD" w:rsidRDefault="006C3E6A" w:rsidP="005D7ACD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sabato</w:t>
      </w:r>
      <w:r w:rsidR="00606681" w:rsidRPr="007823FF">
        <w:rPr>
          <w:b/>
          <w:i/>
          <w:sz w:val="36"/>
          <w:szCs w:val="36"/>
        </w:rPr>
        <w:t xml:space="preserve"> </w:t>
      </w:r>
      <w:r w:rsidR="00E416C6">
        <w:rPr>
          <w:b/>
          <w:i/>
          <w:sz w:val="36"/>
          <w:szCs w:val="36"/>
        </w:rPr>
        <w:t>15 novembre</w:t>
      </w:r>
      <w:r w:rsidR="00606681" w:rsidRPr="007823FF">
        <w:rPr>
          <w:b/>
          <w:i/>
          <w:sz w:val="36"/>
          <w:szCs w:val="36"/>
        </w:rPr>
        <w:t xml:space="preserve"> 2014 </w:t>
      </w:r>
    </w:p>
    <w:p w:rsidR="00AC244A" w:rsidRPr="00AC244A" w:rsidRDefault="001A1545" w:rsidP="00A9378E">
      <w:pPr>
        <w:tabs>
          <w:tab w:val="left" w:pos="426"/>
        </w:tabs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AC244A">
        <w:rPr>
          <w:rFonts w:ascii="Arial Black" w:hAnsi="Arial Black"/>
          <w:b/>
          <w:sz w:val="32"/>
          <w:szCs w:val="32"/>
        </w:rPr>
        <w:t>“</w:t>
      </w:r>
      <w:r w:rsidR="005D7ACD" w:rsidRPr="00AC244A">
        <w:rPr>
          <w:rFonts w:ascii="Arial Black" w:hAnsi="Arial Black"/>
          <w:b/>
          <w:sz w:val="32"/>
          <w:szCs w:val="32"/>
        </w:rPr>
        <w:t xml:space="preserve"> </w:t>
      </w:r>
      <w:r w:rsidR="00606681" w:rsidRPr="00AC244A">
        <w:rPr>
          <w:rFonts w:ascii="Arial Black" w:hAnsi="Arial Black"/>
          <w:b/>
          <w:sz w:val="32"/>
          <w:szCs w:val="32"/>
        </w:rPr>
        <w:t xml:space="preserve">Visita al Museo Ferrari a Maranello </w:t>
      </w:r>
    </w:p>
    <w:p w:rsidR="005D7ACD" w:rsidRPr="00AC244A" w:rsidRDefault="00AC244A" w:rsidP="00A9378E">
      <w:pPr>
        <w:tabs>
          <w:tab w:val="left" w:pos="426"/>
        </w:tabs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AC244A">
        <w:rPr>
          <w:rFonts w:ascii="Arial Black" w:hAnsi="Arial Black"/>
          <w:b/>
          <w:sz w:val="32"/>
          <w:szCs w:val="32"/>
        </w:rPr>
        <w:t xml:space="preserve">e al Museo </w:t>
      </w:r>
      <w:r w:rsidR="00606681" w:rsidRPr="00AC244A">
        <w:rPr>
          <w:rFonts w:ascii="Arial Black" w:hAnsi="Arial Black"/>
          <w:b/>
          <w:sz w:val="32"/>
          <w:szCs w:val="32"/>
        </w:rPr>
        <w:t>Casa Enzo Ferrari a Modena</w:t>
      </w:r>
      <w:r w:rsidR="001A1545" w:rsidRPr="00AC244A">
        <w:rPr>
          <w:rFonts w:ascii="Arial Black" w:hAnsi="Arial Black"/>
          <w:b/>
          <w:sz w:val="32"/>
          <w:szCs w:val="32"/>
        </w:rPr>
        <w:t>”</w:t>
      </w:r>
    </w:p>
    <w:p w:rsidR="005D7ACD" w:rsidRPr="007E16A9" w:rsidRDefault="00606681" w:rsidP="00E30ACF">
      <w:pPr>
        <w:pStyle w:val="Nessunaspaziatura"/>
        <w:jc w:val="center"/>
        <w:rPr>
          <w:b/>
          <w:i/>
          <w:u w:val="single"/>
        </w:rPr>
      </w:pPr>
      <w:r w:rsidRPr="007E16A9">
        <w:rPr>
          <w:rStyle w:val="Enfasigrassetto"/>
          <w:b w:val="0"/>
          <w:i/>
          <w:sz w:val="28"/>
          <w:szCs w:val="28"/>
          <w:u w:val="single"/>
        </w:rPr>
        <w:t>P</w:t>
      </w:r>
      <w:r w:rsidR="005D7ACD" w:rsidRPr="007E16A9">
        <w:rPr>
          <w:b/>
          <w:i/>
          <w:u w:val="single"/>
        </w:rPr>
        <w:t>rogramma</w:t>
      </w:r>
      <w:r w:rsidR="001A1545" w:rsidRPr="007E16A9">
        <w:rPr>
          <w:b/>
          <w:i/>
          <w:u w:val="single"/>
        </w:rPr>
        <w:t>:</w:t>
      </w:r>
    </w:p>
    <w:p w:rsidR="002E771A" w:rsidRDefault="005D7ACD" w:rsidP="006D1D7B">
      <w:pPr>
        <w:pStyle w:val="Nessunaspaziatura"/>
        <w:jc w:val="both"/>
      </w:pPr>
      <w:r w:rsidRPr="001A1545">
        <w:rPr>
          <w:b/>
        </w:rPr>
        <w:t>Partenza</w:t>
      </w:r>
      <w:r w:rsidR="00C66C32">
        <w:t xml:space="preserve"> in Pu</w:t>
      </w:r>
      <w:r w:rsidR="003670E9">
        <w:t>l</w:t>
      </w:r>
      <w:r w:rsidR="00C66C32">
        <w:t>lman G.T</w:t>
      </w:r>
      <w:r w:rsidR="00C66C32" w:rsidRPr="001A1545">
        <w:t xml:space="preserve"> </w:t>
      </w:r>
      <w:r w:rsidRPr="001A1545">
        <w:t>da</w:t>
      </w:r>
      <w:r w:rsidR="00606681">
        <w:t xml:space="preserve"> </w:t>
      </w:r>
      <w:r w:rsidR="00606681" w:rsidRPr="00C66C32">
        <w:rPr>
          <w:b/>
        </w:rPr>
        <w:t xml:space="preserve">Forlì </w:t>
      </w:r>
      <w:r w:rsidR="00606681">
        <w:t xml:space="preserve">(ingresso Autostrada) </w:t>
      </w:r>
      <w:r w:rsidR="00606681" w:rsidRPr="00C66C32">
        <w:rPr>
          <w:u w:val="single"/>
        </w:rPr>
        <w:t>alle ore 7,00</w:t>
      </w:r>
      <w:r w:rsidR="00606681">
        <w:t xml:space="preserve">, da </w:t>
      </w:r>
      <w:proofErr w:type="spellStart"/>
      <w:r w:rsidR="00606681" w:rsidRPr="00C66C32">
        <w:rPr>
          <w:b/>
        </w:rPr>
        <w:t>Castiglione</w:t>
      </w:r>
      <w:proofErr w:type="spellEnd"/>
      <w:r w:rsidR="00606681" w:rsidRPr="00C66C32">
        <w:rPr>
          <w:b/>
        </w:rPr>
        <w:t xml:space="preserve"> di Ra</w:t>
      </w:r>
      <w:r w:rsidR="00606681">
        <w:t xml:space="preserve"> Piazza della Libertà (</w:t>
      </w:r>
      <w:r w:rsidR="006C3E6A">
        <w:t xml:space="preserve">piazza del </w:t>
      </w:r>
      <w:r w:rsidR="00606681">
        <w:t>mercato)</w:t>
      </w:r>
      <w:r w:rsidR="00C66C32">
        <w:t xml:space="preserve"> </w:t>
      </w:r>
      <w:r w:rsidR="00C66C32" w:rsidRPr="00C66C32">
        <w:rPr>
          <w:u w:val="single"/>
        </w:rPr>
        <w:t>alle</w:t>
      </w:r>
      <w:r w:rsidR="00606681" w:rsidRPr="00C66C32">
        <w:rPr>
          <w:u w:val="single"/>
        </w:rPr>
        <w:t xml:space="preserve"> ore 7,20</w:t>
      </w:r>
      <w:r w:rsidR="00606681">
        <w:t xml:space="preserve">, </w:t>
      </w:r>
      <w:r w:rsidR="00606681" w:rsidRPr="00C66C32">
        <w:rPr>
          <w:b/>
        </w:rPr>
        <w:t>da Cervia</w:t>
      </w:r>
      <w:r w:rsidR="00606681">
        <w:t xml:space="preserve"> Piazzale </w:t>
      </w:r>
      <w:r w:rsidR="00E317D6">
        <w:t xml:space="preserve">Artusi davanti </w:t>
      </w:r>
      <w:r w:rsidR="00606681">
        <w:t>all’Istituto Alberghiero</w:t>
      </w:r>
      <w:r w:rsidR="00C66C32">
        <w:t xml:space="preserve"> </w:t>
      </w:r>
      <w:r w:rsidR="00C66C32" w:rsidRPr="00E14171">
        <w:rPr>
          <w:u w:val="single"/>
        </w:rPr>
        <w:t>alle ore 7,35/7,40</w:t>
      </w:r>
      <w:r w:rsidR="00606681">
        <w:t xml:space="preserve">, da </w:t>
      </w:r>
      <w:r w:rsidR="00606681" w:rsidRPr="00E317D6">
        <w:rPr>
          <w:b/>
        </w:rPr>
        <w:t>Ravenna</w:t>
      </w:r>
      <w:r w:rsidR="00606681">
        <w:t xml:space="preserve"> </w:t>
      </w:r>
      <w:r w:rsidR="00C66C32">
        <w:t xml:space="preserve">Piazzale </w:t>
      </w:r>
      <w:proofErr w:type="spellStart"/>
      <w:r w:rsidR="00C66C32">
        <w:t>Vacchi</w:t>
      </w:r>
      <w:proofErr w:type="spellEnd"/>
      <w:r w:rsidR="00C66C32">
        <w:t xml:space="preserve"> </w:t>
      </w:r>
      <w:r w:rsidR="00E14171" w:rsidRPr="00E14171">
        <w:rPr>
          <w:u w:val="single"/>
        </w:rPr>
        <w:t xml:space="preserve">alle </w:t>
      </w:r>
      <w:r w:rsidR="00C66C32" w:rsidRPr="00E14171">
        <w:rPr>
          <w:u w:val="single"/>
        </w:rPr>
        <w:t>ore 8,00</w:t>
      </w:r>
      <w:r w:rsidR="00C66C32">
        <w:t xml:space="preserve">; </w:t>
      </w:r>
    </w:p>
    <w:p w:rsidR="005D7ACD" w:rsidRPr="00E14171" w:rsidRDefault="00997AD3" w:rsidP="006D1D7B">
      <w:pPr>
        <w:pStyle w:val="Nessunaspaziatura"/>
        <w:jc w:val="both"/>
      </w:pPr>
      <w:r w:rsidRPr="002E771A">
        <w:rPr>
          <w:b/>
        </w:rPr>
        <w:t>Arrivo</w:t>
      </w:r>
      <w:r>
        <w:t xml:space="preserve"> </w:t>
      </w:r>
      <w:r w:rsidR="00C66C32">
        <w:t xml:space="preserve">previsto al </w:t>
      </w:r>
      <w:r w:rsidR="00C66C32" w:rsidRPr="00E317D6">
        <w:rPr>
          <w:b/>
          <w:highlight w:val="yellow"/>
          <w:u w:val="single"/>
        </w:rPr>
        <w:t xml:space="preserve">Museo Ferrari </w:t>
      </w:r>
      <w:r w:rsidR="00C66C32" w:rsidRPr="00E317D6">
        <w:t>a Maranello</w:t>
      </w:r>
      <w:r w:rsidR="00E14171">
        <w:t xml:space="preserve"> Via Dino F</w:t>
      </w:r>
      <w:r w:rsidR="00E14171" w:rsidRPr="00E14171">
        <w:t>errari 43</w:t>
      </w:r>
      <w:r w:rsidR="00E14171">
        <w:t xml:space="preserve">, </w:t>
      </w:r>
      <w:r w:rsidR="00C66C32">
        <w:t xml:space="preserve"> al</w:t>
      </w:r>
      <w:r w:rsidR="005D7ACD" w:rsidRPr="001A1545">
        <w:t xml:space="preserve">le </w:t>
      </w:r>
      <w:r w:rsidR="000914D6" w:rsidRPr="00C510C6">
        <w:rPr>
          <w:b/>
          <w:u w:val="single"/>
        </w:rPr>
        <w:t xml:space="preserve">ore </w:t>
      </w:r>
      <w:r w:rsidR="00C66C32" w:rsidRPr="00C510C6">
        <w:rPr>
          <w:b/>
          <w:u w:val="single"/>
        </w:rPr>
        <w:t>9</w:t>
      </w:r>
      <w:r w:rsidR="000914D6" w:rsidRPr="00C510C6">
        <w:rPr>
          <w:b/>
          <w:u w:val="single"/>
        </w:rPr>
        <w:t>,</w:t>
      </w:r>
      <w:r w:rsidR="005D7ACD" w:rsidRPr="00C510C6">
        <w:rPr>
          <w:b/>
          <w:u w:val="single"/>
        </w:rPr>
        <w:t>3</w:t>
      </w:r>
      <w:r w:rsidR="000914D6" w:rsidRPr="00C510C6">
        <w:rPr>
          <w:b/>
          <w:u w:val="single"/>
        </w:rPr>
        <w:t>0</w:t>
      </w:r>
      <w:r w:rsidR="00C66C32" w:rsidRPr="00C510C6">
        <w:rPr>
          <w:b/>
          <w:u w:val="single"/>
        </w:rPr>
        <w:t>/9,45</w:t>
      </w:r>
      <w:r w:rsidR="00C66C32" w:rsidRPr="00E14171">
        <w:rPr>
          <w:u w:val="single"/>
        </w:rPr>
        <w:t>.</w:t>
      </w:r>
      <w:r w:rsidR="00C510C6">
        <w:t xml:space="preserve">  Sistemazione partecipanti. </w:t>
      </w:r>
    </w:p>
    <w:p w:rsidR="005D7ACD" w:rsidRPr="001501A8" w:rsidRDefault="00C66C32" w:rsidP="006D1D7B">
      <w:pPr>
        <w:pStyle w:val="Nessunaspaziatura"/>
        <w:jc w:val="both"/>
      </w:pPr>
      <w:r>
        <w:rPr>
          <w:b/>
        </w:rPr>
        <w:t xml:space="preserve">Ore 10,00 </w:t>
      </w:r>
      <w:r>
        <w:t>ingresso al Museo</w:t>
      </w:r>
      <w:r w:rsidR="005D7ACD" w:rsidRPr="001A1545">
        <w:t xml:space="preserve"> </w:t>
      </w:r>
      <w:r w:rsidR="00E14171">
        <w:t xml:space="preserve">Ferrari </w:t>
      </w:r>
      <w:r w:rsidR="005D7ACD" w:rsidRPr="001A1545">
        <w:t xml:space="preserve">con </w:t>
      </w:r>
      <w:r>
        <w:t xml:space="preserve">visita </w:t>
      </w:r>
      <w:r w:rsidR="005D7ACD" w:rsidRPr="001A1545">
        <w:t>guida</w:t>
      </w:r>
      <w:r>
        <w:t xml:space="preserve">ta della durata di circa 1 ora, poi </w:t>
      </w:r>
      <w:r w:rsidR="00BB68D8">
        <w:t xml:space="preserve">libera scelta per </w:t>
      </w:r>
      <w:r>
        <w:t>chi vorrà trattenersi al Museo</w:t>
      </w:r>
      <w:r w:rsidR="00BB68D8">
        <w:t xml:space="preserve"> fino all’ora di pranzo, </w:t>
      </w:r>
      <w:r>
        <w:t xml:space="preserve"> </w:t>
      </w:r>
      <w:r w:rsidR="001501A8">
        <w:t xml:space="preserve">oppure </w:t>
      </w:r>
      <w:r w:rsidR="00BB68D8">
        <w:t xml:space="preserve">fare un giro </w:t>
      </w:r>
      <w:r w:rsidR="00990612">
        <w:t xml:space="preserve">a piedi </w:t>
      </w:r>
      <w:r w:rsidR="00BB68D8">
        <w:t>allo stabilimento Ferrari (vistabile solo dall’esterno), oppure fare un giro in centro a Maranello,</w:t>
      </w:r>
      <w:r w:rsidR="001501A8" w:rsidRPr="001501A8">
        <w:rPr>
          <w:rFonts w:ascii="Arial" w:hAnsi="Arial" w:cs="Arial"/>
          <w:color w:val="000000"/>
          <w:sz w:val="14"/>
          <w:szCs w:val="14"/>
        </w:rPr>
        <w:t xml:space="preserve"> </w:t>
      </w:r>
      <w:r w:rsidR="006C3E6A">
        <w:rPr>
          <w:rFonts w:cs="Arial"/>
          <w:color w:val="000000"/>
        </w:rPr>
        <w:t>oppure chi vorrà</w:t>
      </w:r>
      <w:r w:rsidR="001501A8" w:rsidRPr="001501A8">
        <w:rPr>
          <w:rFonts w:cs="Arial"/>
          <w:color w:val="000000"/>
        </w:rPr>
        <w:t xml:space="preserve"> potrà noleggiare una Ferrari e lanciarla sulle colline di Maranello con l'assistenza di una guida che fornirà le dovute informazioni sull'uso dell'auto e sul percorso da farsi. Vicino al Museo Ferrari, infatti, vi sono aziende private di noleggio che offrono questo servizio, a pagamento</w:t>
      </w:r>
      <w:r w:rsidR="001501A8">
        <w:rPr>
          <w:rFonts w:cs="Arial"/>
          <w:color w:val="000000"/>
        </w:rPr>
        <w:t xml:space="preserve"> (</w:t>
      </w:r>
      <w:r w:rsidR="007C77B3">
        <w:rPr>
          <w:rFonts w:cs="Arial"/>
          <w:color w:val="000000"/>
        </w:rPr>
        <w:t>verranno fornite informazioni in pu</w:t>
      </w:r>
      <w:r w:rsidR="003670E9">
        <w:rPr>
          <w:rFonts w:cs="Arial"/>
          <w:color w:val="000000"/>
        </w:rPr>
        <w:t>l</w:t>
      </w:r>
      <w:r w:rsidR="007C77B3">
        <w:rPr>
          <w:rFonts w:cs="Arial"/>
          <w:color w:val="000000"/>
        </w:rPr>
        <w:t>lman durante il viaggio)</w:t>
      </w:r>
      <w:r w:rsidR="007823FF" w:rsidRPr="001501A8">
        <w:t>.</w:t>
      </w:r>
    </w:p>
    <w:p w:rsidR="006506C5" w:rsidRDefault="005D7ACD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A1545">
        <w:rPr>
          <w:b/>
        </w:rPr>
        <w:t xml:space="preserve">Ore </w:t>
      </w:r>
      <w:r w:rsidR="00BB68D8">
        <w:rPr>
          <w:b/>
        </w:rPr>
        <w:t>12</w:t>
      </w:r>
      <w:r w:rsidRPr="001A1545">
        <w:rPr>
          <w:b/>
        </w:rPr>
        <w:t>,30</w:t>
      </w:r>
      <w:r w:rsidRPr="001A1545">
        <w:t xml:space="preserve"> </w:t>
      </w:r>
      <w:r w:rsidR="00BB68D8">
        <w:t xml:space="preserve">ritrovo al </w:t>
      </w:r>
      <w:r w:rsidR="00BB68D8" w:rsidRPr="00997AD3">
        <w:rPr>
          <w:b/>
        </w:rPr>
        <w:t>Ristorante DRAKE</w:t>
      </w:r>
      <w:r w:rsidR="00BB68D8">
        <w:t xml:space="preserve"> </w:t>
      </w:r>
      <w:r w:rsidR="00743932">
        <w:t xml:space="preserve">Via Nazionale 60 Maranello MO Tel. 0536/940291 </w:t>
      </w:r>
      <w:r w:rsidR="006506C5">
        <w:t xml:space="preserve">a </w:t>
      </w:r>
      <w:r w:rsidR="00A0665F">
        <w:t>circa un Km</w:t>
      </w:r>
      <w:r w:rsidR="006506C5">
        <w:t xml:space="preserve"> dal Museo Ferrari,</w:t>
      </w:r>
      <w:r w:rsidR="00E317D6">
        <w:t xml:space="preserve"> raggiungibile </w:t>
      </w:r>
      <w:r w:rsidR="00A0665F">
        <w:t xml:space="preserve">anche </w:t>
      </w:r>
      <w:r w:rsidR="00E317D6">
        <w:t>a piedi</w:t>
      </w:r>
      <w:r w:rsidR="00C510C6">
        <w:t xml:space="preserve">, </w:t>
      </w:r>
      <w:r w:rsidR="00A3396F">
        <w:t>se bel tempo</w:t>
      </w:r>
      <w:r w:rsidR="00C510C6">
        <w:t xml:space="preserve"> diversamente in pu</w:t>
      </w:r>
      <w:r w:rsidR="003670E9">
        <w:t>l</w:t>
      </w:r>
      <w:r w:rsidR="00C510C6">
        <w:t>lman</w:t>
      </w:r>
      <w:r w:rsidR="00E317D6">
        <w:t xml:space="preserve">, </w:t>
      </w:r>
      <w:r w:rsidR="006506C5">
        <w:t xml:space="preserve"> </w:t>
      </w:r>
      <w:r w:rsidR="00743932">
        <w:t xml:space="preserve">per il </w:t>
      </w:r>
      <w:r w:rsidR="00743932" w:rsidRPr="00997AD3">
        <w:rPr>
          <w:b/>
        </w:rPr>
        <w:t>PRANZO</w:t>
      </w:r>
      <w:r w:rsidR="006506C5">
        <w:rPr>
          <w:b/>
        </w:rPr>
        <w:t>.</w:t>
      </w:r>
    </w:p>
    <w:p w:rsidR="00E14171" w:rsidRDefault="00E14171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506C5">
        <w:rPr>
          <w:b/>
          <w:i/>
          <w:u w:val="single"/>
        </w:rPr>
        <w:t>Menù</w:t>
      </w:r>
      <w:r w:rsidRPr="006506C5">
        <w:rPr>
          <w:b/>
        </w:rPr>
        <w:t>:</w:t>
      </w:r>
      <w:r>
        <w:t xml:space="preserve"> Antipasto, </w:t>
      </w:r>
      <w:r w:rsidR="00A0665F">
        <w:t>2</w:t>
      </w:r>
      <w:r w:rsidR="00990612">
        <w:t xml:space="preserve"> </w:t>
      </w:r>
      <w:r w:rsidR="00A3396F">
        <w:t>Primi</w:t>
      </w:r>
      <w:r>
        <w:t xml:space="preserve">, </w:t>
      </w:r>
      <w:r w:rsidR="00A3396F">
        <w:t>G</w:t>
      </w:r>
      <w:r>
        <w:t>nocco fritto e Tigelle con affettati misti</w:t>
      </w:r>
      <w:r w:rsidR="00A0665F">
        <w:t xml:space="preserve"> </w:t>
      </w:r>
      <w:r>
        <w:t>e formaggi, contorno, acqua, vino, sorbetto e caffè</w:t>
      </w:r>
    </w:p>
    <w:p w:rsidR="00997AD3" w:rsidRDefault="005D7ACD" w:rsidP="006D1D7B">
      <w:pPr>
        <w:pStyle w:val="Nessunaspaziatura"/>
        <w:jc w:val="both"/>
      </w:pPr>
      <w:r w:rsidRPr="002E771A">
        <w:rPr>
          <w:b/>
        </w:rPr>
        <w:t xml:space="preserve">Ore </w:t>
      </w:r>
      <w:r w:rsidR="00E14171" w:rsidRPr="002E771A">
        <w:rPr>
          <w:b/>
        </w:rPr>
        <w:t>14,30</w:t>
      </w:r>
      <w:r w:rsidR="00E14171">
        <w:t xml:space="preserve"> partenza per Moden</w:t>
      </w:r>
      <w:r w:rsidR="00990612">
        <w:t xml:space="preserve">a e visita </w:t>
      </w:r>
      <w:r w:rsidR="00457F4D">
        <w:t xml:space="preserve">al </w:t>
      </w:r>
      <w:r w:rsidR="00457F4D" w:rsidRPr="00E317D6">
        <w:rPr>
          <w:b/>
          <w:highlight w:val="yellow"/>
          <w:u w:val="single"/>
        </w:rPr>
        <w:t xml:space="preserve">Museo Casa </w:t>
      </w:r>
      <w:r w:rsidR="00990612" w:rsidRPr="00E317D6">
        <w:rPr>
          <w:b/>
          <w:highlight w:val="yellow"/>
          <w:u w:val="single"/>
        </w:rPr>
        <w:t>E</w:t>
      </w:r>
      <w:r w:rsidR="00E14171" w:rsidRPr="00E317D6">
        <w:rPr>
          <w:b/>
          <w:highlight w:val="yellow"/>
          <w:u w:val="single"/>
        </w:rPr>
        <w:t xml:space="preserve">nzo </w:t>
      </w:r>
      <w:r w:rsidR="00990612" w:rsidRPr="00E317D6">
        <w:rPr>
          <w:b/>
          <w:highlight w:val="yellow"/>
          <w:u w:val="single"/>
        </w:rPr>
        <w:t>F</w:t>
      </w:r>
      <w:r w:rsidR="00E14171" w:rsidRPr="00E317D6">
        <w:rPr>
          <w:b/>
          <w:highlight w:val="yellow"/>
          <w:u w:val="single"/>
        </w:rPr>
        <w:t>errari</w:t>
      </w:r>
      <w:r w:rsidR="00457F4D">
        <w:t xml:space="preserve"> </w:t>
      </w:r>
      <w:r w:rsidR="00E317D6">
        <w:t xml:space="preserve">a </w:t>
      </w:r>
      <w:r w:rsidR="00457F4D">
        <w:t>Modena</w:t>
      </w:r>
      <w:r w:rsidR="00E14171">
        <w:t xml:space="preserve"> </w:t>
      </w:r>
      <w:r w:rsidR="002E771A">
        <w:t>dalle ore 15,00/15,</w:t>
      </w:r>
      <w:r w:rsidR="006A6B94">
        <w:t>30</w:t>
      </w:r>
      <w:r w:rsidR="002E771A">
        <w:t xml:space="preserve"> alle ore 17,00</w:t>
      </w:r>
      <w:r w:rsidR="006A6B94">
        <w:t>/17,30</w:t>
      </w:r>
      <w:r w:rsidR="002E771A">
        <w:t>.</w:t>
      </w:r>
      <w:r w:rsidR="00A9378E">
        <w:t xml:space="preserve"> </w:t>
      </w:r>
      <w:r w:rsidR="002E771A" w:rsidRPr="006A22A6">
        <w:rPr>
          <w:b/>
        </w:rPr>
        <w:t>Ore 17,</w:t>
      </w:r>
      <w:r w:rsidR="006A6B94">
        <w:rPr>
          <w:b/>
        </w:rPr>
        <w:t>30/17,45</w:t>
      </w:r>
      <w:r w:rsidR="002E771A">
        <w:t xml:space="preserve"> partenza per </w:t>
      </w:r>
      <w:r w:rsidR="002E771A" w:rsidRPr="006A22A6">
        <w:rPr>
          <w:b/>
        </w:rPr>
        <w:t>il ritorno</w:t>
      </w:r>
      <w:r w:rsidR="00A9378E">
        <w:rPr>
          <w:b/>
        </w:rPr>
        <w:t xml:space="preserve"> con rientro</w:t>
      </w:r>
      <w:r w:rsidR="002E771A">
        <w:t xml:space="preserve"> previsto per le </w:t>
      </w:r>
      <w:r w:rsidR="002E771A" w:rsidRPr="006A22A6">
        <w:rPr>
          <w:b/>
        </w:rPr>
        <w:t>ore 19,</w:t>
      </w:r>
      <w:r w:rsidR="006A6B94">
        <w:rPr>
          <w:b/>
        </w:rPr>
        <w:t>30</w:t>
      </w:r>
      <w:r w:rsidR="00A9378E">
        <w:rPr>
          <w:b/>
        </w:rPr>
        <w:t>/19,45</w:t>
      </w:r>
    </w:p>
    <w:p w:rsidR="00754D58" w:rsidRPr="00A9378E" w:rsidRDefault="00A52A64" w:rsidP="007E052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Il costo</w:t>
      </w:r>
      <w:r w:rsidR="0051447A">
        <w:t>,</w:t>
      </w:r>
      <w:r>
        <w:t xml:space="preserve"> </w:t>
      </w:r>
      <w:r w:rsidR="000914D6">
        <w:t>comprensivo del viaggio in pullman</w:t>
      </w:r>
      <w:r>
        <w:t>, della guida</w:t>
      </w:r>
      <w:r w:rsidR="002E771A">
        <w:t xml:space="preserve"> al </w:t>
      </w:r>
      <w:r w:rsidR="002E771A" w:rsidRPr="001501A8">
        <w:rPr>
          <w:b/>
        </w:rPr>
        <w:t>Museo Ferrari</w:t>
      </w:r>
      <w:r w:rsidR="007E0528">
        <w:t xml:space="preserve">, </w:t>
      </w:r>
      <w:r w:rsidR="002E771A">
        <w:t xml:space="preserve"> del pra</w:t>
      </w:r>
      <w:r w:rsidR="00997AD3">
        <w:t>n</w:t>
      </w:r>
      <w:r w:rsidR="002E771A">
        <w:t xml:space="preserve">zo al </w:t>
      </w:r>
      <w:r w:rsidR="002E771A" w:rsidRPr="001501A8">
        <w:rPr>
          <w:b/>
        </w:rPr>
        <w:t>Ristorante Drake</w:t>
      </w:r>
      <w:r w:rsidR="002E771A">
        <w:t xml:space="preserve"> </w:t>
      </w:r>
      <w:r w:rsidR="00A9378E">
        <w:t xml:space="preserve">e della </w:t>
      </w:r>
      <w:r w:rsidR="007E0528">
        <w:t xml:space="preserve">assicurazione medica </w:t>
      </w:r>
      <w:r w:rsidR="002E771A">
        <w:t xml:space="preserve">ammonta ad </w:t>
      </w:r>
      <w:r>
        <w:t xml:space="preserve"> </w:t>
      </w:r>
      <w:r w:rsidR="0051447A" w:rsidRPr="006D1D7B">
        <w:rPr>
          <w:b/>
          <w:i/>
          <w:sz w:val="32"/>
          <w:szCs w:val="32"/>
          <w:highlight w:val="yellow"/>
          <w:u w:val="single"/>
        </w:rPr>
        <w:t xml:space="preserve">€  </w:t>
      </w:r>
      <w:r w:rsidR="002E771A" w:rsidRPr="006D1D7B">
        <w:rPr>
          <w:b/>
          <w:i/>
          <w:sz w:val="32"/>
          <w:szCs w:val="32"/>
          <w:highlight w:val="yellow"/>
          <w:u w:val="single"/>
        </w:rPr>
        <w:t>55</w:t>
      </w:r>
      <w:r w:rsidR="00541559" w:rsidRPr="006D1D7B">
        <w:rPr>
          <w:b/>
          <w:i/>
          <w:sz w:val="32"/>
          <w:szCs w:val="32"/>
          <w:highlight w:val="yellow"/>
          <w:u w:val="single"/>
        </w:rPr>
        <w:t>,00</w:t>
      </w:r>
      <w:r w:rsidR="000914D6">
        <w:t xml:space="preserve">  con </w:t>
      </w:r>
      <w:r w:rsidR="00927A93">
        <w:t xml:space="preserve">un minimo di </w:t>
      </w:r>
      <w:r w:rsidR="006A6B94">
        <w:t>25</w:t>
      </w:r>
      <w:r>
        <w:t xml:space="preserve"> partecipanti</w:t>
      </w:r>
      <w:r w:rsidR="00336DD6">
        <w:t>.</w:t>
      </w:r>
      <w:r w:rsidR="006C3E6A">
        <w:t xml:space="preserve"> </w:t>
      </w:r>
      <w:r w:rsidR="00A9378E">
        <w:t xml:space="preserve"> </w:t>
      </w:r>
      <w:r w:rsidR="006C3E6A">
        <w:t xml:space="preserve">(bambini fino a 10 anni </w:t>
      </w:r>
      <w:r w:rsidR="006C3E6A" w:rsidRPr="00A9378E">
        <w:rPr>
          <w:b/>
          <w:sz w:val="28"/>
          <w:szCs w:val="28"/>
          <w:highlight w:val="yellow"/>
        </w:rPr>
        <w:t>€ 30,00</w:t>
      </w:r>
      <w:r w:rsidR="006C3E6A" w:rsidRPr="00A9378E">
        <w:rPr>
          <w:b/>
        </w:rPr>
        <w:t>)</w:t>
      </w:r>
    </w:p>
    <w:p w:rsidR="00A52A64" w:rsidRDefault="00336DD6" w:rsidP="006D1D7B">
      <w:pPr>
        <w:pStyle w:val="Nessunaspaziatura"/>
        <w:jc w:val="both"/>
      </w:pPr>
      <w:r>
        <w:t xml:space="preserve">Sono esclusi gli eventuali  ingressi </w:t>
      </w:r>
      <w:r w:rsidRPr="00754D58">
        <w:rPr>
          <w:b/>
          <w:i/>
        </w:rPr>
        <w:t xml:space="preserve">ai </w:t>
      </w:r>
      <w:r w:rsidR="002E771A" w:rsidRPr="00754D58">
        <w:rPr>
          <w:b/>
          <w:i/>
        </w:rPr>
        <w:t>2 Musei</w:t>
      </w:r>
      <w:r w:rsidR="002E771A">
        <w:t xml:space="preserve"> il cui </w:t>
      </w:r>
      <w:r w:rsidR="002E771A" w:rsidRPr="00DC7CCE">
        <w:rPr>
          <w:b/>
          <w:u w:val="single"/>
        </w:rPr>
        <w:t>biglietto cumulativo</w:t>
      </w:r>
      <w:r w:rsidR="002E771A">
        <w:t xml:space="preserve"> ammonta:</w:t>
      </w:r>
    </w:p>
    <w:p w:rsidR="00AC244A" w:rsidRDefault="002E771A" w:rsidP="006D1D7B">
      <w:pPr>
        <w:pStyle w:val="Nessunaspaziatura"/>
        <w:jc w:val="both"/>
        <w:rPr>
          <w:b/>
          <w:sz w:val="28"/>
          <w:szCs w:val="28"/>
        </w:rPr>
      </w:pPr>
      <w:r>
        <w:t xml:space="preserve">per gli adulti </w:t>
      </w:r>
      <w:r w:rsidR="006D1D7B">
        <w:t xml:space="preserve">a </w:t>
      </w:r>
      <w:r w:rsidRPr="00754D58">
        <w:rPr>
          <w:b/>
          <w:i/>
          <w:sz w:val="28"/>
          <w:szCs w:val="28"/>
          <w:u w:val="single"/>
        </w:rPr>
        <w:t>€ 26,00</w:t>
      </w:r>
      <w:r w:rsidRPr="00754D58">
        <w:t>,</w:t>
      </w:r>
      <w:r>
        <w:t xml:space="preserve"> </w:t>
      </w:r>
      <w:r w:rsidR="00D42234">
        <w:t>per gli adulti</w:t>
      </w:r>
      <w:r>
        <w:t xml:space="preserve"> over 65 anni</w:t>
      </w:r>
      <w:r w:rsidR="00997AD3">
        <w:t xml:space="preserve"> e </w:t>
      </w:r>
      <w:r w:rsidR="00D42234">
        <w:t xml:space="preserve">gli </w:t>
      </w:r>
      <w:r w:rsidR="00997AD3">
        <w:t>studenti over 10</w:t>
      </w:r>
      <w:r>
        <w:t xml:space="preserve"> </w:t>
      </w:r>
      <w:r w:rsidR="006D1D7B">
        <w:t xml:space="preserve">a </w:t>
      </w:r>
      <w:r w:rsidRPr="00754D58">
        <w:rPr>
          <w:b/>
          <w:sz w:val="28"/>
          <w:szCs w:val="28"/>
          <w:u w:val="single"/>
        </w:rPr>
        <w:t>€ 22,00</w:t>
      </w:r>
      <w:r>
        <w:t xml:space="preserve">, </w:t>
      </w:r>
      <w:r w:rsidR="00997AD3">
        <w:t xml:space="preserve">per </w:t>
      </w:r>
      <w:r>
        <w:t>i ragazzi under 10</w:t>
      </w:r>
      <w:r w:rsidR="006D1D7B">
        <w:t xml:space="preserve"> a</w:t>
      </w:r>
      <w:r>
        <w:t xml:space="preserve"> </w:t>
      </w:r>
      <w:r w:rsidRPr="00E317D6">
        <w:rPr>
          <w:b/>
          <w:sz w:val="28"/>
          <w:szCs w:val="28"/>
          <w:u w:val="single"/>
        </w:rPr>
        <w:t>€ 18,00</w:t>
      </w:r>
      <w:r w:rsidRPr="008811E3">
        <w:rPr>
          <w:b/>
          <w:sz w:val="28"/>
          <w:szCs w:val="28"/>
        </w:rPr>
        <w:t>.</w:t>
      </w:r>
      <w:r w:rsidR="00FC6481">
        <w:rPr>
          <w:b/>
          <w:sz w:val="28"/>
          <w:szCs w:val="28"/>
        </w:rPr>
        <w:t xml:space="preserve"> </w:t>
      </w:r>
      <w:r w:rsidR="007C77B3">
        <w:rPr>
          <w:b/>
          <w:sz w:val="28"/>
          <w:szCs w:val="28"/>
        </w:rPr>
        <w:t xml:space="preserve"> </w:t>
      </w:r>
      <w:r w:rsidR="00FC6481" w:rsidRPr="00FC6481">
        <w:t>Chi volesse partecipare solo ad 1 museo il prezzo è di</w:t>
      </w:r>
      <w:r w:rsidR="00FC6481">
        <w:rPr>
          <w:b/>
          <w:sz w:val="28"/>
          <w:szCs w:val="28"/>
        </w:rPr>
        <w:t xml:space="preserve"> </w:t>
      </w:r>
      <w:r w:rsidR="00FC6481" w:rsidRPr="00754D58">
        <w:rPr>
          <w:b/>
          <w:sz w:val="24"/>
          <w:szCs w:val="24"/>
        </w:rPr>
        <w:t>€ 15,00</w:t>
      </w:r>
      <w:r w:rsidR="00923ECF">
        <w:rPr>
          <w:b/>
          <w:sz w:val="28"/>
          <w:szCs w:val="28"/>
        </w:rPr>
        <w:t xml:space="preserve"> </w:t>
      </w:r>
      <w:r w:rsidR="00923ECF" w:rsidRPr="00923ECF">
        <w:t xml:space="preserve">per gli adulti ed </w:t>
      </w:r>
      <w:r w:rsidR="00923ECF" w:rsidRPr="00754D58">
        <w:rPr>
          <w:b/>
          <w:sz w:val="24"/>
          <w:szCs w:val="24"/>
        </w:rPr>
        <w:t>€ 13,00</w:t>
      </w:r>
      <w:r w:rsidR="00923ECF" w:rsidRPr="00923ECF">
        <w:t xml:space="preserve"> per gli adulti over 65 e studenti over 10</w:t>
      </w:r>
      <w:r w:rsidR="00754D58">
        <w:t xml:space="preserve">, </w:t>
      </w:r>
      <w:r w:rsidR="00754D58" w:rsidRPr="00754D58">
        <w:rPr>
          <w:b/>
          <w:sz w:val="24"/>
          <w:szCs w:val="24"/>
        </w:rPr>
        <w:t>€ 11,00</w:t>
      </w:r>
      <w:r w:rsidR="00754D58">
        <w:t xml:space="preserve"> per studenti 6-10 anni e militari,  </w:t>
      </w:r>
      <w:r w:rsidR="00754D58" w:rsidRPr="00754D58">
        <w:rPr>
          <w:b/>
        </w:rPr>
        <w:t>gratuito</w:t>
      </w:r>
      <w:r w:rsidR="00754D58">
        <w:t xml:space="preserve"> per d</w:t>
      </w:r>
      <w:r w:rsidR="00DC7CCE">
        <w:t>isabili e bambini fino a 5 anni.</w:t>
      </w:r>
    </w:p>
    <w:p w:rsidR="00A52A64" w:rsidRPr="00A9378E" w:rsidRDefault="00A52A64" w:rsidP="006D1D7B">
      <w:pPr>
        <w:pStyle w:val="Nessunaspaziatura"/>
        <w:jc w:val="center"/>
        <w:rPr>
          <w:rFonts w:ascii="Comic Sans MS" w:hAnsi="Comic Sans MS"/>
          <w:b/>
          <w:u w:val="single"/>
        </w:rPr>
      </w:pPr>
      <w:bookmarkStart w:id="0" w:name="_GoBack"/>
      <w:r w:rsidRPr="00A9378E">
        <w:rPr>
          <w:rFonts w:ascii="Comic Sans MS" w:hAnsi="Comic Sans MS"/>
          <w:b/>
          <w:u w:val="single"/>
        </w:rPr>
        <w:t xml:space="preserve">Per informazioni </w:t>
      </w:r>
      <w:r w:rsidR="008811E3" w:rsidRPr="00A9378E">
        <w:rPr>
          <w:rFonts w:ascii="Comic Sans MS" w:hAnsi="Comic Sans MS"/>
          <w:b/>
          <w:u w:val="single"/>
        </w:rPr>
        <w:t>e prenotazioni potete rivolgervi a:</w:t>
      </w:r>
    </w:p>
    <w:bookmarkEnd w:id="0"/>
    <w:p w:rsidR="008811E3" w:rsidRDefault="008811E3" w:rsidP="006D1D7B">
      <w:pPr>
        <w:pStyle w:val="Nessunaspaziatura"/>
        <w:jc w:val="both"/>
      </w:pPr>
      <w:r w:rsidRPr="006D1D7B">
        <w:rPr>
          <w:b/>
        </w:rPr>
        <w:t xml:space="preserve">Marcello </w:t>
      </w:r>
      <w:proofErr w:type="spellStart"/>
      <w:r w:rsidRPr="006D1D7B">
        <w:rPr>
          <w:b/>
        </w:rPr>
        <w:t>Fariselli</w:t>
      </w:r>
      <w:proofErr w:type="spellEnd"/>
      <w:r>
        <w:t xml:space="preserve"> </w:t>
      </w:r>
      <w:r w:rsidR="00A52A64">
        <w:t xml:space="preserve">  </w:t>
      </w:r>
      <w:proofErr w:type="spellStart"/>
      <w:r w:rsidR="00A52A64">
        <w:t>cell</w:t>
      </w:r>
      <w:proofErr w:type="spellEnd"/>
      <w:r w:rsidR="00A52A64">
        <w:t>. 3</w:t>
      </w:r>
      <w:r>
        <w:t>68/414339, abitazione 0544/950525 (preferibilmente ore pasti serali) ;</w:t>
      </w:r>
    </w:p>
    <w:p w:rsidR="00A52A64" w:rsidRDefault="008811E3" w:rsidP="006D1D7B">
      <w:pPr>
        <w:pStyle w:val="Nessunaspaziatura"/>
        <w:jc w:val="both"/>
      </w:pPr>
      <w:r w:rsidRPr="006D1D7B">
        <w:rPr>
          <w:b/>
        </w:rPr>
        <w:t xml:space="preserve">Angelo </w:t>
      </w:r>
      <w:proofErr w:type="spellStart"/>
      <w:r w:rsidR="00A52A64" w:rsidRPr="006D1D7B">
        <w:rPr>
          <w:b/>
        </w:rPr>
        <w:t>Gasperoni</w:t>
      </w:r>
      <w:proofErr w:type="spellEnd"/>
      <w:r w:rsidR="00A52A64">
        <w:t xml:space="preserve"> </w:t>
      </w:r>
      <w:proofErr w:type="spellStart"/>
      <w:r w:rsidR="0051447A">
        <w:t>cell</w:t>
      </w:r>
      <w:proofErr w:type="spellEnd"/>
      <w:r w:rsidR="0051447A">
        <w:t xml:space="preserve">. </w:t>
      </w:r>
      <w:r w:rsidR="00A52A64">
        <w:t>338 8408746</w:t>
      </w:r>
    </w:p>
    <w:p w:rsidR="00DC7CCE" w:rsidRPr="00E416C6" w:rsidRDefault="00E416C6" w:rsidP="006D1D7B">
      <w:pPr>
        <w:pStyle w:val="Nessunaspaziatura"/>
        <w:jc w:val="both"/>
      </w:pPr>
      <w:proofErr w:type="spellStart"/>
      <w:r>
        <w:rPr>
          <w:b/>
        </w:rPr>
        <w:t>Cinzio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Buda</w:t>
      </w:r>
      <w:proofErr w:type="spellEnd"/>
      <w:r>
        <w:rPr>
          <w:b/>
        </w:rPr>
        <w:t xml:space="preserve"> </w:t>
      </w:r>
      <w:proofErr w:type="spellStart"/>
      <w:r w:rsidRPr="00E416C6">
        <w:t>cell</w:t>
      </w:r>
      <w:proofErr w:type="spellEnd"/>
      <w:r w:rsidRPr="00E416C6">
        <w:t>.</w:t>
      </w:r>
      <w:r>
        <w:rPr>
          <w:b/>
        </w:rPr>
        <w:t xml:space="preserve"> </w:t>
      </w:r>
      <w:r w:rsidRPr="00E416C6">
        <w:t>347/9109840</w:t>
      </w:r>
    </w:p>
    <w:p w:rsidR="007E16A9" w:rsidRDefault="008811E3" w:rsidP="006D1D7B">
      <w:pPr>
        <w:pStyle w:val="Nessunaspaziatura"/>
        <w:jc w:val="both"/>
        <w:rPr>
          <w:b/>
          <w:i/>
        </w:rPr>
      </w:pPr>
      <w:r w:rsidRPr="00A9378E">
        <w:rPr>
          <w:b/>
          <w:i/>
          <w:u w:val="single"/>
        </w:rPr>
        <w:t xml:space="preserve">Sono </w:t>
      </w:r>
      <w:r w:rsidRPr="00A9378E">
        <w:rPr>
          <w:b/>
          <w:i/>
          <w:sz w:val="20"/>
          <w:szCs w:val="20"/>
          <w:u w:val="single"/>
        </w:rPr>
        <w:t>gradite</w:t>
      </w:r>
      <w:r w:rsidRPr="00A9378E">
        <w:rPr>
          <w:b/>
          <w:i/>
          <w:u w:val="single"/>
        </w:rPr>
        <w:t xml:space="preserve"> le prenotazioni </w:t>
      </w:r>
      <w:r w:rsidR="00A3396F" w:rsidRPr="00A9378E">
        <w:rPr>
          <w:b/>
          <w:i/>
          <w:u w:val="single"/>
        </w:rPr>
        <w:t xml:space="preserve">con nome e cognome dei partecipanti </w:t>
      </w:r>
      <w:r w:rsidRPr="00A9378E">
        <w:rPr>
          <w:b/>
          <w:i/>
          <w:u w:val="single"/>
        </w:rPr>
        <w:t xml:space="preserve">entro </w:t>
      </w:r>
      <w:r w:rsidR="00E416C6" w:rsidRPr="00A9378E">
        <w:rPr>
          <w:b/>
          <w:i/>
          <w:u w:val="single"/>
        </w:rPr>
        <w:t xml:space="preserve">venerdì </w:t>
      </w:r>
      <w:r w:rsidR="007D037E" w:rsidRPr="00A9378E">
        <w:rPr>
          <w:b/>
          <w:i/>
          <w:u w:val="single"/>
        </w:rPr>
        <w:t>27/10</w:t>
      </w:r>
      <w:r w:rsidRPr="00A9378E">
        <w:rPr>
          <w:b/>
          <w:i/>
          <w:u w:val="single"/>
        </w:rPr>
        <w:t>/2014</w:t>
      </w:r>
      <w:r w:rsidR="00E30ACF">
        <w:rPr>
          <w:b/>
          <w:i/>
        </w:rPr>
        <w:t xml:space="preserve">. </w:t>
      </w:r>
    </w:p>
    <w:p w:rsidR="006D1D7B" w:rsidRDefault="00E30ACF" w:rsidP="007E16A9">
      <w:pPr>
        <w:pStyle w:val="Nessunaspaziatura"/>
        <w:jc w:val="both"/>
        <w:rPr>
          <w:i/>
          <w:sz w:val="20"/>
          <w:szCs w:val="20"/>
        </w:rPr>
      </w:pPr>
      <w:r w:rsidRPr="006506C5">
        <w:rPr>
          <w:i/>
          <w:sz w:val="20"/>
          <w:szCs w:val="20"/>
        </w:rPr>
        <w:t xml:space="preserve">Il pagamento potrà avvenire con bonifico bancario </w:t>
      </w:r>
      <w:r w:rsidR="003670E9">
        <w:rPr>
          <w:i/>
          <w:sz w:val="20"/>
          <w:szCs w:val="20"/>
        </w:rPr>
        <w:t xml:space="preserve">su c/c </w:t>
      </w:r>
      <w:r w:rsidRPr="006506C5">
        <w:rPr>
          <w:i/>
          <w:sz w:val="20"/>
          <w:szCs w:val="20"/>
        </w:rPr>
        <w:t>iban</w:t>
      </w:r>
      <w:r w:rsidRPr="00DC7CCE">
        <w:rPr>
          <w:i/>
          <w:sz w:val="16"/>
          <w:szCs w:val="16"/>
        </w:rPr>
        <w:t xml:space="preserve">: </w:t>
      </w:r>
      <w:r w:rsidR="001501A8" w:rsidRPr="00DC7CCE">
        <w:rPr>
          <w:rFonts w:ascii="Arial" w:hAnsi="Arial" w:cs="Arial"/>
          <w:color w:val="000000"/>
          <w:sz w:val="16"/>
          <w:szCs w:val="16"/>
        </w:rPr>
        <w:t> </w:t>
      </w:r>
      <w:r w:rsidR="001501A8" w:rsidRPr="00A9378E">
        <w:rPr>
          <w:rFonts w:cs="Arial"/>
          <w:b/>
          <w:color w:val="000000"/>
          <w:sz w:val="20"/>
          <w:szCs w:val="20"/>
          <w:u w:val="single"/>
        </w:rPr>
        <w:t>IT  82 W  08542 13112  046000119434</w:t>
      </w:r>
      <w:r w:rsidR="003670E9">
        <w:rPr>
          <w:rFonts w:cs="Arial"/>
          <w:b/>
          <w:color w:val="000000"/>
          <w:sz w:val="20"/>
          <w:szCs w:val="20"/>
        </w:rPr>
        <w:t xml:space="preserve"> </w:t>
      </w:r>
      <w:r w:rsidR="003670E9" w:rsidRPr="003670E9">
        <w:rPr>
          <w:rFonts w:cs="Arial"/>
          <w:i/>
          <w:color w:val="000000"/>
          <w:sz w:val="20"/>
          <w:szCs w:val="20"/>
        </w:rPr>
        <w:t xml:space="preserve">intestato Ass. cult. Castiglionese U. Foschi </w:t>
      </w:r>
      <w:r w:rsidR="001501A8" w:rsidRPr="003670E9">
        <w:rPr>
          <w:rFonts w:cs="Arial"/>
          <w:i/>
          <w:color w:val="000000"/>
          <w:sz w:val="20"/>
          <w:szCs w:val="20"/>
        </w:rPr>
        <w:t> </w:t>
      </w:r>
      <w:r w:rsidR="003670E9" w:rsidRPr="003670E9">
        <w:rPr>
          <w:rFonts w:cs="Arial"/>
          <w:i/>
          <w:color w:val="000000"/>
          <w:sz w:val="20"/>
          <w:szCs w:val="20"/>
        </w:rPr>
        <w:t>c/o BCC RA</w:t>
      </w:r>
      <w:r w:rsidR="003670E9">
        <w:rPr>
          <w:rFonts w:cs="Arial"/>
          <w:color w:val="000000"/>
        </w:rPr>
        <w:t>,</w:t>
      </w:r>
      <w:r w:rsidR="003670E9">
        <w:rPr>
          <w:rFonts w:ascii="Arial" w:hAnsi="Arial" w:cs="Arial"/>
          <w:color w:val="000000"/>
          <w:sz w:val="14"/>
          <w:szCs w:val="14"/>
        </w:rPr>
        <w:t xml:space="preserve"> </w:t>
      </w:r>
      <w:r w:rsidRPr="006506C5">
        <w:rPr>
          <w:i/>
          <w:sz w:val="20"/>
          <w:szCs w:val="20"/>
        </w:rPr>
        <w:t xml:space="preserve"> </w:t>
      </w:r>
      <w:r w:rsidR="006506C5" w:rsidRPr="006506C5">
        <w:rPr>
          <w:i/>
          <w:sz w:val="20"/>
          <w:szCs w:val="20"/>
        </w:rPr>
        <w:t>Causale: gita a Maranello Museo Ferrari (con preghiera di portare c</w:t>
      </w:r>
      <w:r w:rsidR="001501A8">
        <w:rPr>
          <w:i/>
          <w:sz w:val="20"/>
          <w:szCs w:val="20"/>
        </w:rPr>
        <w:t>on sé la ricevuta del bonifico), il martedì mattina dalle ore 10,00 alle</w:t>
      </w:r>
      <w:r w:rsidR="003670E9">
        <w:rPr>
          <w:i/>
          <w:sz w:val="20"/>
          <w:szCs w:val="20"/>
        </w:rPr>
        <w:t xml:space="preserve"> ore </w:t>
      </w:r>
      <w:r w:rsidR="001501A8">
        <w:rPr>
          <w:i/>
          <w:sz w:val="20"/>
          <w:szCs w:val="20"/>
        </w:rPr>
        <w:t>12,00 presso la sede dell’Associazione, o</w:t>
      </w:r>
      <w:r w:rsidRPr="006506C5">
        <w:rPr>
          <w:i/>
          <w:sz w:val="20"/>
          <w:szCs w:val="20"/>
        </w:rPr>
        <w:t xml:space="preserve">ppure direttamente in contanti la mattina del </w:t>
      </w:r>
      <w:r w:rsidR="00E416C6">
        <w:rPr>
          <w:i/>
          <w:sz w:val="20"/>
          <w:szCs w:val="20"/>
        </w:rPr>
        <w:t>15/11</w:t>
      </w:r>
      <w:r w:rsidRPr="006506C5">
        <w:rPr>
          <w:i/>
          <w:sz w:val="20"/>
          <w:szCs w:val="20"/>
        </w:rPr>
        <w:t xml:space="preserve">/2014 con scelta dei Musei. </w:t>
      </w:r>
      <w:r w:rsidR="003670E9">
        <w:rPr>
          <w:i/>
          <w:sz w:val="20"/>
          <w:szCs w:val="20"/>
        </w:rPr>
        <w:t xml:space="preserve"> </w:t>
      </w:r>
      <w:r w:rsidRPr="006506C5">
        <w:rPr>
          <w:i/>
          <w:sz w:val="20"/>
          <w:szCs w:val="20"/>
        </w:rPr>
        <w:t>Si precisa che</w:t>
      </w:r>
      <w:r w:rsidR="00A3396F">
        <w:rPr>
          <w:i/>
          <w:sz w:val="20"/>
          <w:szCs w:val="20"/>
        </w:rPr>
        <w:t>,</w:t>
      </w:r>
      <w:r w:rsidRPr="006506C5">
        <w:rPr>
          <w:i/>
          <w:sz w:val="20"/>
          <w:szCs w:val="20"/>
        </w:rPr>
        <w:t xml:space="preserve"> nel caso non si raggiunga il numero minimo di </w:t>
      </w:r>
      <w:r w:rsidR="006A6B94">
        <w:rPr>
          <w:i/>
          <w:sz w:val="20"/>
          <w:szCs w:val="20"/>
        </w:rPr>
        <w:t>25</w:t>
      </w:r>
      <w:r w:rsidRPr="006506C5">
        <w:rPr>
          <w:i/>
          <w:sz w:val="20"/>
          <w:szCs w:val="20"/>
        </w:rPr>
        <w:t xml:space="preserve"> partecipanti causa l’assenza di alcuni </w:t>
      </w:r>
      <w:r w:rsidR="006506C5" w:rsidRPr="006506C5">
        <w:rPr>
          <w:i/>
          <w:sz w:val="20"/>
          <w:szCs w:val="20"/>
        </w:rPr>
        <w:t>associati che si</w:t>
      </w:r>
      <w:r w:rsidR="006506C5">
        <w:rPr>
          <w:i/>
          <w:sz w:val="20"/>
          <w:szCs w:val="20"/>
        </w:rPr>
        <w:t xml:space="preserve"> erano prenotati e non si</w:t>
      </w:r>
      <w:r w:rsidR="006506C5" w:rsidRPr="006506C5">
        <w:rPr>
          <w:i/>
          <w:sz w:val="20"/>
          <w:szCs w:val="20"/>
        </w:rPr>
        <w:t xml:space="preserve"> sono presentati</w:t>
      </w:r>
      <w:r w:rsidR="00A3396F">
        <w:rPr>
          <w:i/>
          <w:sz w:val="20"/>
          <w:szCs w:val="20"/>
        </w:rPr>
        <w:t xml:space="preserve">, </w:t>
      </w:r>
      <w:r w:rsidR="006506C5" w:rsidRPr="006506C5">
        <w:rPr>
          <w:i/>
          <w:sz w:val="20"/>
          <w:szCs w:val="20"/>
        </w:rPr>
        <w:t xml:space="preserve"> verrà </w:t>
      </w:r>
      <w:r w:rsidR="006506C5">
        <w:rPr>
          <w:i/>
          <w:sz w:val="20"/>
          <w:szCs w:val="20"/>
        </w:rPr>
        <w:t xml:space="preserve">comunque </w:t>
      </w:r>
      <w:r w:rsidR="006506C5" w:rsidRPr="006506C5">
        <w:rPr>
          <w:i/>
          <w:sz w:val="20"/>
          <w:szCs w:val="20"/>
        </w:rPr>
        <w:t>richiesto versamento quota ad integrazione viaggio</w:t>
      </w:r>
      <w:r w:rsidR="00A3396F">
        <w:rPr>
          <w:i/>
          <w:sz w:val="20"/>
          <w:szCs w:val="20"/>
        </w:rPr>
        <w:t xml:space="preserve"> ai prenotati assenti</w:t>
      </w:r>
      <w:r w:rsidR="007C77B3">
        <w:rPr>
          <w:i/>
          <w:sz w:val="20"/>
          <w:szCs w:val="20"/>
        </w:rPr>
        <w:t>.</w:t>
      </w:r>
    </w:p>
    <w:p w:rsidR="00DC7CCE" w:rsidRDefault="00DC7CCE" w:rsidP="007E16A9">
      <w:pPr>
        <w:pStyle w:val="Nessunaspaziatura"/>
        <w:jc w:val="both"/>
        <w:rPr>
          <w:i/>
          <w:sz w:val="20"/>
          <w:szCs w:val="20"/>
        </w:rPr>
      </w:pPr>
    </w:p>
    <w:p w:rsidR="006D1D7B" w:rsidRDefault="006D1D7B" w:rsidP="006D1D7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 w:rsidRPr="00FC6481">
        <w:rPr>
          <w:b/>
          <w:i/>
        </w:rPr>
        <w:t>Si ringrazia per la collaborazione la BANCA POPOLARE DI RAVENNA SPA</w:t>
      </w:r>
    </w:p>
    <w:p w:rsidR="005D7ACD" w:rsidRDefault="006D1D7B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>
        <w:rPr>
          <w:b/>
          <w:i/>
        </w:rPr>
        <w:t>Filiali di Castiglione di Cervia e Savio di Ravenna</w:t>
      </w:r>
    </w:p>
    <w:p w:rsidR="007D037E" w:rsidRDefault="007D037E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rPr>
          <w:b/>
          <w:i/>
        </w:rPr>
        <w:t xml:space="preserve">Organizzazione tecnica: ESARCOTOURS Filiale di </w:t>
      </w:r>
      <w:proofErr w:type="spellStart"/>
      <w:r>
        <w:rPr>
          <w:b/>
          <w:i/>
        </w:rPr>
        <w:t>Robintur</w:t>
      </w:r>
      <w:proofErr w:type="spellEnd"/>
      <w:r>
        <w:rPr>
          <w:b/>
          <w:i/>
        </w:rPr>
        <w:t xml:space="preserve"> Ravenna</w:t>
      </w:r>
    </w:p>
    <w:sectPr w:rsidR="007D037E" w:rsidSect="0075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5D7ACD"/>
    <w:rsid w:val="000914D6"/>
    <w:rsid w:val="001015C0"/>
    <w:rsid w:val="001501A8"/>
    <w:rsid w:val="001A1545"/>
    <w:rsid w:val="002E771A"/>
    <w:rsid w:val="00336DD6"/>
    <w:rsid w:val="003670E9"/>
    <w:rsid w:val="00457F4D"/>
    <w:rsid w:val="004A1FB0"/>
    <w:rsid w:val="0051447A"/>
    <w:rsid w:val="00541559"/>
    <w:rsid w:val="005820A5"/>
    <w:rsid w:val="005D7ACD"/>
    <w:rsid w:val="00606681"/>
    <w:rsid w:val="006506C5"/>
    <w:rsid w:val="006A22A6"/>
    <w:rsid w:val="006A6B94"/>
    <w:rsid w:val="006C3E6A"/>
    <w:rsid w:val="006D1D7B"/>
    <w:rsid w:val="00743932"/>
    <w:rsid w:val="00753C01"/>
    <w:rsid w:val="00754D58"/>
    <w:rsid w:val="007823FF"/>
    <w:rsid w:val="007C77B3"/>
    <w:rsid w:val="007D037E"/>
    <w:rsid w:val="007E0528"/>
    <w:rsid w:val="007E16A9"/>
    <w:rsid w:val="008811E3"/>
    <w:rsid w:val="00923ECF"/>
    <w:rsid w:val="00927A93"/>
    <w:rsid w:val="00966CCA"/>
    <w:rsid w:val="00990612"/>
    <w:rsid w:val="00997AD3"/>
    <w:rsid w:val="00A0665F"/>
    <w:rsid w:val="00A3396F"/>
    <w:rsid w:val="00A52A64"/>
    <w:rsid w:val="00A9378E"/>
    <w:rsid w:val="00AB20DE"/>
    <w:rsid w:val="00AC244A"/>
    <w:rsid w:val="00AD577B"/>
    <w:rsid w:val="00B04F6C"/>
    <w:rsid w:val="00B35FDC"/>
    <w:rsid w:val="00BB68D8"/>
    <w:rsid w:val="00C510C6"/>
    <w:rsid w:val="00C66268"/>
    <w:rsid w:val="00C66C32"/>
    <w:rsid w:val="00D22197"/>
    <w:rsid w:val="00D25762"/>
    <w:rsid w:val="00D42234"/>
    <w:rsid w:val="00DC7CCE"/>
    <w:rsid w:val="00E14171"/>
    <w:rsid w:val="00E30ACF"/>
    <w:rsid w:val="00E317D6"/>
    <w:rsid w:val="00E416C6"/>
    <w:rsid w:val="00EC06F9"/>
    <w:rsid w:val="00EF78DE"/>
    <w:rsid w:val="00F468F0"/>
    <w:rsid w:val="00FC6481"/>
    <w:rsid w:val="00FD247E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49BE7-7BFD-46C2-8D27-06329C11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2014-09-22T16:41:00Z</cp:lastPrinted>
  <dcterms:created xsi:type="dcterms:W3CDTF">2014-09-22T21:37:00Z</dcterms:created>
  <dcterms:modified xsi:type="dcterms:W3CDTF">2014-09-22T21:37:00Z</dcterms:modified>
</cp:coreProperties>
</file>